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6" w:rsidRPr="004120CE" w:rsidRDefault="00F26BBA" w:rsidP="004120CE">
      <w:pPr>
        <w:spacing w:line="300" w:lineRule="exact"/>
        <w:jc w:val="both"/>
        <w:rPr>
          <w:rFonts w:ascii="Segoe UI Light" w:hAnsi="Segoe UI Light" w:cs="Arial"/>
        </w:rPr>
      </w:pPr>
      <w:r w:rsidRPr="0039357D">
        <w:rPr>
          <w:rFonts w:ascii="Segoe UI Light" w:hAnsi="Segoe UI Light" w:cs="Arial"/>
          <w:b/>
          <w:color w:val="4F6228" w:themeColor="accent3" w:themeShade="80"/>
        </w:rPr>
        <w:t>Identificação do</w:t>
      </w:r>
      <w:r w:rsidR="0008330D">
        <w:rPr>
          <w:rFonts w:ascii="Segoe UI Light" w:hAnsi="Segoe UI Light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343E56" w:rsidRPr="0075047E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343E56" w:rsidRDefault="00F26BBA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4120CE" w:rsidRPr="0075047E" w:rsidRDefault="004120CE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F249B" w:rsidRPr="0075047E" w:rsidTr="002F249B">
        <w:trPr>
          <w:trHeight w:val="560"/>
        </w:trPr>
        <w:tc>
          <w:tcPr>
            <w:tcW w:w="1418" w:type="dxa"/>
            <w:vAlign w:val="center"/>
          </w:tcPr>
          <w:p w:rsidR="002F249B" w:rsidRDefault="002F249B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8222" w:type="dxa"/>
            <w:vAlign w:val="center"/>
          </w:tcPr>
          <w:p w:rsidR="002F249B" w:rsidRPr="0075047E" w:rsidRDefault="002F249B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56E56" w:rsidRPr="00477B83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256E56" w:rsidRPr="0075047E" w:rsidRDefault="00256E56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E-mail</w:t>
            </w:r>
          </w:p>
        </w:tc>
        <w:tc>
          <w:tcPr>
            <w:tcW w:w="8222" w:type="dxa"/>
            <w:vAlign w:val="center"/>
          </w:tcPr>
          <w:p w:rsidR="00256E56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256E56" w:rsidRPr="0075047E" w:rsidRDefault="00256E56" w:rsidP="00256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477B83" w:rsidRPr="00477B83" w:rsidRDefault="00477B83">
      <w:pPr>
        <w:rPr>
          <w:sz w:val="4"/>
        </w:rPr>
      </w:pP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4120CE" w:rsidP="003B7850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 xml:space="preserve">Curso 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E15229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Instituição de Ensino Superior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973F8" w:rsidRPr="0075047E" w:rsidTr="00133BFD">
        <w:tc>
          <w:tcPr>
            <w:tcW w:w="9640" w:type="dxa"/>
            <w:gridSpan w:val="2"/>
            <w:vAlign w:val="center"/>
          </w:tcPr>
          <w:p w:rsidR="003973F8" w:rsidRPr="003973F8" w:rsidRDefault="003973F8" w:rsidP="00966835">
            <w:pPr>
              <w:spacing w:line="360" w:lineRule="auto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Eu,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(Nome)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com o cartão de cidadão nº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(X)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válido até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(Y)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residente em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(morada)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tendo prestado serviço militar efectivo em Regime de Contrato no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(Ramo)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nos termos do Artº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15º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do Regulamento de Incentivos à Prestação de Serviço Militar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(RIPSM)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aprovado pelo Decreto-Lei nº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76/2018, de 11 de outubro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venho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por este meio </w:t>
            </w:r>
            <w:r w:rsidR="00966835">
              <w:rPr>
                <w:rFonts w:ascii="Segoe UI Light" w:hAnsi="Segoe UI Light" w:cs="Arial"/>
                <w:sz w:val="24"/>
                <w:szCs w:val="24"/>
              </w:rPr>
              <w:t>solicitar a renovação do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Subsidio para Pagamento de P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>ropinas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de Ensino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declarando, sob compromisso de honra, não me encontrar abrangido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/a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por qualquer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das situações previstas no n.º 6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do artigo 15º do RIPSM</w:t>
            </w:r>
            <w:r w:rsidR="00E57488">
              <w:rPr>
                <w:rFonts w:ascii="Segoe UI Light" w:hAnsi="Segoe UI Light" w:cs="Arial"/>
                <w:sz w:val="24"/>
                <w:szCs w:val="24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E15229" w:rsidRDefault="00E15229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Pede Deferimento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(Data)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(Nome)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(Assinatura)</w:t>
      </w:r>
    </w:p>
    <w:p w:rsidR="00477B83" w:rsidRDefault="00477B83" w:rsidP="00477B83">
      <w:pPr>
        <w:spacing w:after="0" w:line="300" w:lineRule="exact"/>
        <w:jc w:val="center"/>
        <w:rPr>
          <w:rFonts w:ascii="Segoe UI Light" w:hAnsi="Segoe UI Light" w:cs="Arial"/>
          <w:color w:val="FF0000"/>
          <w:sz w:val="20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3973F8">
        <w:rPr>
          <w:rFonts w:ascii="Segoe UI Light" w:hAnsi="Segoe UI Light" w:cs="Arial"/>
          <w:sz w:val="24"/>
          <w:szCs w:val="24"/>
        </w:rPr>
        <w:t>Deverá anexar</w:t>
      </w:r>
      <w:r>
        <w:rPr>
          <w:rFonts w:ascii="Segoe UI Light" w:hAnsi="Segoe UI Light" w:cs="Arial"/>
          <w:sz w:val="24"/>
          <w:szCs w:val="24"/>
        </w:rPr>
        <w:t xml:space="preserve"> a este formulário </w:t>
      </w:r>
      <w:r w:rsidR="002F249B">
        <w:rPr>
          <w:rFonts w:ascii="Segoe UI Light" w:hAnsi="Segoe UI Light" w:cs="Arial"/>
          <w:sz w:val="24"/>
          <w:szCs w:val="24"/>
        </w:rPr>
        <w:t xml:space="preserve">todos </w:t>
      </w:r>
      <w:r>
        <w:rPr>
          <w:rFonts w:ascii="Segoe UI Light" w:hAnsi="Segoe UI Light" w:cs="Arial"/>
          <w:sz w:val="24"/>
          <w:szCs w:val="24"/>
        </w:rPr>
        <w:t>os seguintes documentos (</w:t>
      </w:r>
      <w:r w:rsidRPr="002F249B">
        <w:rPr>
          <w:rFonts w:ascii="Segoe UI Light" w:hAnsi="Segoe UI Light" w:cs="Arial"/>
          <w:b/>
          <w:sz w:val="24"/>
          <w:szCs w:val="24"/>
          <w:u w:val="single"/>
        </w:rPr>
        <w:t>assinale com um X</w:t>
      </w:r>
      <w:r>
        <w:rPr>
          <w:rFonts w:ascii="Segoe UI Light" w:hAnsi="Segoe UI Light" w:cs="Arial"/>
          <w:sz w:val="24"/>
          <w:szCs w:val="24"/>
        </w:rPr>
        <w:t>):</w:t>
      </w:r>
    </w:p>
    <w:p w:rsidR="003973F8" w:rsidRPr="003973F8" w:rsidRDefault="003B7850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B7850">
        <w:rPr>
          <w:rFonts w:ascii="Segoe UI Light" w:hAnsi="Segoe UI Light" w:cs="Arial"/>
          <w:b/>
        </w:rPr>
        <w:t>Declaração</w:t>
      </w:r>
      <w:r>
        <w:rPr>
          <w:rFonts w:ascii="Segoe UI Light" w:hAnsi="Segoe UI Light" w:cs="Arial"/>
          <w:b/>
        </w:rPr>
        <w:t xml:space="preserve"> Autenticada</w:t>
      </w:r>
      <w:r w:rsidRPr="003B7850">
        <w:rPr>
          <w:rFonts w:ascii="Segoe UI Light" w:hAnsi="Segoe UI Light" w:cs="Arial"/>
        </w:rPr>
        <w:t xml:space="preserve"> que comprove o aproveitamento escolar no ano letivo transato</w:t>
      </w:r>
    </w:p>
    <w:p w:rsidR="00C50217" w:rsidRPr="00C50217" w:rsidRDefault="003B7850" w:rsidP="00C5021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  <w:b/>
        </w:rPr>
        <w:t>Comprovativo de</w:t>
      </w:r>
      <w:r w:rsidRPr="003B7850">
        <w:rPr>
          <w:rFonts w:ascii="Segoe UI Light" w:hAnsi="Segoe UI Light" w:cs="Arial"/>
          <w:b/>
        </w:rPr>
        <w:t xml:space="preserve"> </w:t>
      </w:r>
      <w:r>
        <w:rPr>
          <w:rFonts w:ascii="Segoe UI Light" w:hAnsi="Segoe UI Light" w:cs="Arial"/>
          <w:b/>
        </w:rPr>
        <w:t>M</w:t>
      </w:r>
      <w:bookmarkStart w:id="0" w:name="_GoBack"/>
      <w:bookmarkEnd w:id="0"/>
      <w:r>
        <w:rPr>
          <w:rFonts w:ascii="Segoe UI Light" w:hAnsi="Segoe UI Light" w:cs="Arial"/>
          <w:b/>
        </w:rPr>
        <w:t>atrícula</w:t>
      </w:r>
      <w:r w:rsidRPr="003B7850">
        <w:rPr>
          <w:rFonts w:ascii="Segoe UI Light" w:hAnsi="Segoe UI Light" w:cs="Arial"/>
          <w:b/>
        </w:rPr>
        <w:t xml:space="preserve"> em estabelecimento de ensino para o ano letivo subsequente</w:t>
      </w:r>
    </w:p>
    <w:p w:rsidR="00C50217" w:rsidRPr="00C50217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C50217">
        <w:rPr>
          <w:rFonts w:ascii="Segoe UI Light" w:hAnsi="Segoe UI Light" w:cs="Arial"/>
          <w:b/>
        </w:rPr>
        <w:t xml:space="preserve">Declaração de Entidade Patronal </w:t>
      </w:r>
      <w:r w:rsidRPr="00C50217">
        <w:rPr>
          <w:rFonts w:ascii="Segoe UI Light" w:hAnsi="Segoe UI Light" w:cs="Arial"/>
        </w:rPr>
        <w:t>ou</w:t>
      </w:r>
      <w:r w:rsidRPr="00C50217">
        <w:rPr>
          <w:rFonts w:ascii="Segoe UI Light" w:hAnsi="Segoe UI Light" w:cs="Arial"/>
          <w:b/>
        </w:rPr>
        <w:t xml:space="preserve"> Declaraç</w:t>
      </w:r>
      <w:r>
        <w:rPr>
          <w:rFonts w:ascii="Segoe UI Light" w:hAnsi="Segoe UI Light" w:cs="Arial"/>
          <w:b/>
        </w:rPr>
        <w:t>ão de Situação de Desemprego</w:t>
      </w:r>
    </w:p>
    <w:p w:rsidR="003973F8" w:rsidRPr="00C50217" w:rsidRDefault="003973F8" w:rsidP="003973F8">
      <w:pPr>
        <w:spacing w:line="360" w:lineRule="auto"/>
        <w:jc w:val="both"/>
        <w:rPr>
          <w:rFonts w:ascii="Segoe UI Light" w:hAnsi="Segoe UI Light" w:cs="Arial"/>
        </w:rPr>
      </w:pPr>
    </w:p>
    <w:p w:rsidR="00DD78F2" w:rsidRPr="002F249B" w:rsidRDefault="003973F8" w:rsidP="00DD78F2">
      <w:pPr>
        <w:spacing w:line="360" w:lineRule="auto"/>
        <w:jc w:val="center"/>
        <w:rPr>
          <w:rFonts w:ascii="Segoe UI Light" w:hAnsi="Segoe UI Light" w:cs="Arial"/>
          <w:b/>
          <w:u w:val="single"/>
        </w:rPr>
      </w:pPr>
      <w:r w:rsidRPr="002F249B">
        <w:rPr>
          <w:rFonts w:ascii="Segoe UI Light" w:hAnsi="Segoe UI Light" w:cs="Arial"/>
          <w:b/>
          <w:u w:val="single"/>
        </w:rPr>
        <w:lastRenderedPageBreak/>
        <w:t>Verifique se todas as ca</w:t>
      </w:r>
      <w:r w:rsidR="00DD78F2" w:rsidRPr="002F249B">
        <w:rPr>
          <w:rFonts w:ascii="Segoe UI Light" w:hAnsi="Segoe UI Light" w:cs="Arial"/>
          <w:b/>
          <w:u w:val="single"/>
        </w:rPr>
        <w:t>ixas foram assinaladas com um X</w:t>
      </w:r>
    </w:p>
    <w:p w:rsidR="003973F8" w:rsidRPr="00DD78F2" w:rsidRDefault="003973F8" w:rsidP="00DD78F2">
      <w:pPr>
        <w:spacing w:line="360" w:lineRule="auto"/>
        <w:jc w:val="center"/>
        <w:rPr>
          <w:rFonts w:ascii="Segoe UI Light" w:hAnsi="Segoe UI Light" w:cs="Arial"/>
          <w:b/>
          <w:sz w:val="24"/>
        </w:rPr>
      </w:pPr>
      <w:r w:rsidRPr="00DD78F2">
        <w:rPr>
          <w:rFonts w:ascii="Segoe UI Light" w:hAnsi="Segoe UI Light" w:cs="Arial"/>
          <w:b/>
          <w:sz w:val="24"/>
        </w:rPr>
        <w:t>Não serão a</w:t>
      </w:r>
      <w:r w:rsidR="00DD78F2">
        <w:rPr>
          <w:rFonts w:ascii="Segoe UI Light" w:hAnsi="Segoe UI Light" w:cs="Arial"/>
          <w:b/>
          <w:sz w:val="24"/>
        </w:rPr>
        <w:t>ceites candidaturas incompletas</w:t>
      </w:r>
    </w:p>
    <w:sectPr w:rsidR="003973F8" w:rsidRPr="00DD78F2" w:rsidSect="00CE2FFA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DD78F2" w:rsidP="00DD78F2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317BC" wp14:editId="35623E5F">
          <wp:simplePos x="0" y="0"/>
          <wp:positionH relativeFrom="column">
            <wp:posOffset>4544804</wp:posOffset>
          </wp:positionH>
          <wp:positionV relativeFrom="paragraph">
            <wp:posOffset>-90170</wp:posOffset>
          </wp:positionV>
          <wp:extent cx="1657350" cy="70020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1E7C59">
      <w:rPr>
        <w:noProof/>
      </w:rPr>
      <w:drawing>
        <wp:anchor distT="0" distB="0" distL="114300" distR="114300" simplePos="0" relativeHeight="251660288" behindDoc="0" locked="0" layoutInCell="1" allowOverlap="1" wp14:anchorId="5A20B244" wp14:editId="3363D1C4">
          <wp:simplePos x="0" y="0"/>
          <wp:positionH relativeFrom="column">
            <wp:posOffset>-699136</wp:posOffset>
          </wp:positionH>
          <wp:positionV relativeFrom="paragraph">
            <wp:posOffset>-18415</wp:posOffset>
          </wp:positionV>
          <wp:extent cx="1247775" cy="57299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56" cy="57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  <w:r>
      <w:rPr>
        <w:noProof/>
      </w:rPr>
      <w:tab/>
    </w:r>
  </w:p>
  <w:p w:rsidR="0075047E" w:rsidRDefault="001E7C59" w:rsidP="001E7C59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1B02E2" w:rsidRDefault="003B7850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36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7850" w:rsidRPr="003B7850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7850" w:rsidRPr="003B7850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Formulário de </w:t>
        </w:r>
        <w:r w:rsidR="00966835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Renovação</w:t>
        </w:r>
        <w:r w:rsidR="002F249B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 SPP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343E56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Programa 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«</w:t>
        </w: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Defesa </w:t>
        </w:r>
        <w:r w:rsidR="0039357D">
          <w:rPr>
            <w:rFonts w:ascii="Segoe UI Light" w:hAnsi="Segoe UI Light"/>
            <w:b/>
            <w:color w:val="4F6228" w:themeColor="accent3" w:themeShade="80"/>
            <w:sz w:val="24"/>
          </w:rPr>
          <w:t>Qualifica</w:t>
        </w:r>
        <w:r w:rsidR="00A63A3B">
          <w:rPr>
            <w:rFonts w:ascii="Segoe UI Light" w:hAnsi="Segoe UI Light"/>
            <w:b/>
            <w:color w:val="4F6228" w:themeColor="accent3" w:themeShade="80"/>
            <w:sz w:val="24"/>
          </w:rPr>
          <w:t>+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»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2735D"/>
    <w:rsid w:val="00043C3F"/>
    <w:rsid w:val="0008330D"/>
    <w:rsid w:val="000F61F2"/>
    <w:rsid w:val="00150B5F"/>
    <w:rsid w:val="0015375B"/>
    <w:rsid w:val="00162E9B"/>
    <w:rsid w:val="001635BB"/>
    <w:rsid w:val="00171B57"/>
    <w:rsid w:val="00181727"/>
    <w:rsid w:val="001B02E2"/>
    <w:rsid w:val="001E7C59"/>
    <w:rsid w:val="00256E56"/>
    <w:rsid w:val="002F249B"/>
    <w:rsid w:val="00343E56"/>
    <w:rsid w:val="0039357D"/>
    <w:rsid w:val="003973F8"/>
    <w:rsid w:val="003B7850"/>
    <w:rsid w:val="003C6319"/>
    <w:rsid w:val="004120CE"/>
    <w:rsid w:val="00477B83"/>
    <w:rsid w:val="00484BBA"/>
    <w:rsid w:val="004E214A"/>
    <w:rsid w:val="00510259"/>
    <w:rsid w:val="005B6B25"/>
    <w:rsid w:val="005E333D"/>
    <w:rsid w:val="005E6DF7"/>
    <w:rsid w:val="006D2905"/>
    <w:rsid w:val="00704715"/>
    <w:rsid w:val="00734D22"/>
    <w:rsid w:val="0075047E"/>
    <w:rsid w:val="0079421A"/>
    <w:rsid w:val="00801E15"/>
    <w:rsid w:val="008141FE"/>
    <w:rsid w:val="00856867"/>
    <w:rsid w:val="008D58FD"/>
    <w:rsid w:val="00930C86"/>
    <w:rsid w:val="00966835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8182E"/>
    <w:rsid w:val="00BA690B"/>
    <w:rsid w:val="00BE0D3D"/>
    <w:rsid w:val="00C00016"/>
    <w:rsid w:val="00C50217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57488"/>
    <w:rsid w:val="00E74172"/>
    <w:rsid w:val="00EB3663"/>
    <w:rsid w:val="00F01EC5"/>
    <w:rsid w:val="00F10295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SPP</vt:lpstr>
    </vt:vector>
  </TitlesOfParts>
  <Company>Formulário de Candidatura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Renovação SPP</dc:title>
  <dc:subject>Programa «Defesa Qualifica+»</dc:subject>
  <dc:creator>Centro de Informação e Orientação para a Formação e o Emprego</dc:creator>
  <cp:lastModifiedBy>Joao Fernando Ferreira Rodrigues</cp:lastModifiedBy>
  <cp:revision>2</cp:revision>
  <cp:lastPrinted>2016-03-28T14:58:00Z</cp:lastPrinted>
  <dcterms:created xsi:type="dcterms:W3CDTF">2018-11-05T16:53:00Z</dcterms:created>
  <dcterms:modified xsi:type="dcterms:W3CDTF">2018-11-05T16:53:00Z</dcterms:modified>
</cp:coreProperties>
</file>